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CB" w:rsidRPr="00B47ECB" w:rsidRDefault="00B47ECB" w:rsidP="00B47ECB">
      <w:pPr>
        <w:jc w:val="center"/>
        <w:rPr>
          <w:sz w:val="32"/>
          <w:szCs w:val="36"/>
        </w:rPr>
      </w:pPr>
      <w:r w:rsidRPr="00B47ECB">
        <w:rPr>
          <w:rFonts w:hint="eastAsia"/>
          <w:sz w:val="32"/>
          <w:szCs w:val="28"/>
        </w:rPr>
        <w:t>國立清華大學</w:t>
      </w:r>
      <w:r w:rsidR="00A306A0" w:rsidRPr="00A306A0">
        <w:rPr>
          <w:rFonts w:hint="eastAsia"/>
          <w:sz w:val="32"/>
          <w:szCs w:val="28"/>
        </w:rPr>
        <w:t>南大校區</w:t>
      </w:r>
    </w:p>
    <w:p w:rsidR="00475282" w:rsidRDefault="00475282" w:rsidP="00B47ECB">
      <w:pPr>
        <w:jc w:val="center"/>
        <w:rPr>
          <w:sz w:val="28"/>
        </w:rPr>
      </w:pPr>
      <w:r>
        <w:rPr>
          <w:rFonts w:hint="eastAsia"/>
          <w:sz w:val="28"/>
        </w:rPr>
        <w:t>學生</w:t>
      </w:r>
      <w:r>
        <w:rPr>
          <w:rFonts w:hint="eastAsia"/>
          <w:sz w:val="28"/>
          <w:szCs w:val="36"/>
        </w:rPr>
        <w:t>成績優異</w:t>
      </w:r>
      <w:r>
        <w:rPr>
          <w:rFonts w:hint="eastAsia"/>
          <w:sz w:val="28"/>
        </w:rPr>
        <w:t>提前畢業申請表</w:t>
      </w:r>
    </w:p>
    <w:p w:rsidR="00475282" w:rsidRDefault="00475282">
      <w:pPr>
        <w:wordWrap w:val="0"/>
        <w:jc w:val="right"/>
        <w:rPr>
          <w:sz w:val="20"/>
        </w:rPr>
      </w:pPr>
      <w:r>
        <w:rPr>
          <w:rFonts w:hint="eastAsia"/>
          <w:sz w:val="20"/>
        </w:rPr>
        <w:t>申請日期：</w:t>
      </w:r>
      <w:r>
        <w:rPr>
          <w:rFonts w:hint="eastAsia"/>
          <w:sz w:val="20"/>
        </w:rPr>
        <w:t xml:space="preserve"> </w:t>
      </w:r>
      <w:r>
        <w:rPr>
          <w:rFonts w:hint="eastAsia"/>
          <w:sz w:val="20"/>
        </w:rPr>
        <w:t xml:space="preserve">　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010"/>
        <w:gridCol w:w="1010"/>
        <w:gridCol w:w="679"/>
        <w:gridCol w:w="332"/>
        <w:gridCol w:w="1010"/>
        <w:gridCol w:w="278"/>
        <w:gridCol w:w="733"/>
        <w:gridCol w:w="1010"/>
        <w:gridCol w:w="1011"/>
      </w:tblGrid>
      <w:tr w:rsidR="006B1957" w:rsidTr="006B1957">
        <w:trPr>
          <w:trHeight w:val="711"/>
        </w:trPr>
        <w:tc>
          <w:tcPr>
            <w:tcW w:w="1290" w:type="dxa"/>
            <w:vAlign w:val="center"/>
          </w:tcPr>
          <w:p w:rsidR="00475282" w:rsidRDefault="00475282">
            <w:pPr>
              <w:jc w:val="center"/>
            </w:pPr>
            <w:r>
              <w:rPr>
                <w:rFonts w:hint="eastAsia"/>
              </w:rPr>
              <w:t>學</w:t>
            </w:r>
            <w:r>
              <w:rPr>
                <w:rFonts w:hint="eastAsia"/>
              </w:rPr>
              <w:t xml:space="preserve">  </w:t>
            </w:r>
            <w:r>
              <w:rPr>
                <w:rFonts w:hint="eastAsia"/>
              </w:rPr>
              <w:t>號</w:t>
            </w:r>
          </w:p>
        </w:tc>
        <w:tc>
          <w:tcPr>
            <w:tcW w:w="2698" w:type="dxa"/>
            <w:gridSpan w:val="3"/>
            <w:vAlign w:val="center"/>
          </w:tcPr>
          <w:p w:rsidR="00475282" w:rsidRDefault="00475282">
            <w:pPr>
              <w:jc w:val="both"/>
            </w:pPr>
          </w:p>
        </w:tc>
        <w:tc>
          <w:tcPr>
            <w:tcW w:w="1620" w:type="dxa"/>
            <w:gridSpan w:val="3"/>
            <w:vAlign w:val="center"/>
          </w:tcPr>
          <w:p w:rsidR="00475282" w:rsidRDefault="00475282">
            <w:pPr>
              <w:jc w:val="center"/>
            </w:pPr>
            <w:r>
              <w:rPr>
                <w:rFonts w:hint="eastAsia"/>
              </w:rPr>
              <w:t>姓</w:t>
            </w:r>
            <w:r>
              <w:rPr>
                <w:rFonts w:hint="eastAsia"/>
              </w:rPr>
              <w:t xml:space="preserve">  </w:t>
            </w:r>
            <w:r>
              <w:rPr>
                <w:rFonts w:hint="eastAsia"/>
              </w:rPr>
              <w:t>名</w:t>
            </w:r>
          </w:p>
        </w:tc>
        <w:tc>
          <w:tcPr>
            <w:tcW w:w="2754" w:type="dxa"/>
            <w:gridSpan w:val="3"/>
            <w:vAlign w:val="center"/>
          </w:tcPr>
          <w:p w:rsidR="00475282" w:rsidRDefault="00475282">
            <w:pPr>
              <w:jc w:val="both"/>
            </w:pPr>
          </w:p>
        </w:tc>
      </w:tr>
      <w:tr w:rsidR="006B1957" w:rsidTr="006B1957">
        <w:trPr>
          <w:trHeight w:val="632"/>
        </w:trPr>
        <w:tc>
          <w:tcPr>
            <w:tcW w:w="1290" w:type="dxa"/>
            <w:vAlign w:val="center"/>
          </w:tcPr>
          <w:p w:rsidR="00475282" w:rsidRDefault="00475282">
            <w:pPr>
              <w:jc w:val="center"/>
            </w:pPr>
            <w:r>
              <w:rPr>
                <w:rFonts w:hint="eastAsia"/>
              </w:rPr>
              <w:t>系</w:t>
            </w:r>
            <w:r>
              <w:rPr>
                <w:rFonts w:hint="eastAsia"/>
              </w:rPr>
              <w:t xml:space="preserve">  </w:t>
            </w:r>
            <w:r>
              <w:rPr>
                <w:rFonts w:hint="eastAsia"/>
              </w:rPr>
              <w:t>別</w:t>
            </w:r>
          </w:p>
        </w:tc>
        <w:tc>
          <w:tcPr>
            <w:tcW w:w="2698" w:type="dxa"/>
            <w:gridSpan w:val="3"/>
            <w:vAlign w:val="center"/>
          </w:tcPr>
          <w:p w:rsidR="00475282" w:rsidRDefault="00475282">
            <w:pPr>
              <w:jc w:val="both"/>
            </w:pPr>
          </w:p>
        </w:tc>
        <w:tc>
          <w:tcPr>
            <w:tcW w:w="1620" w:type="dxa"/>
            <w:gridSpan w:val="3"/>
            <w:vAlign w:val="center"/>
          </w:tcPr>
          <w:p w:rsidR="00475282" w:rsidRDefault="00475282">
            <w:pPr>
              <w:jc w:val="center"/>
            </w:pPr>
            <w:r>
              <w:rPr>
                <w:rFonts w:hint="eastAsia"/>
              </w:rPr>
              <w:t>年</w:t>
            </w:r>
            <w:r>
              <w:rPr>
                <w:rFonts w:hint="eastAsia"/>
              </w:rPr>
              <w:t xml:space="preserve">  </w:t>
            </w:r>
            <w:r>
              <w:rPr>
                <w:rFonts w:hint="eastAsia"/>
              </w:rPr>
              <w:t>級</w:t>
            </w:r>
          </w:p>
        </w:tc>
        <w:tc>
          <w:tcPr>
            <w:tcW w:w="2754" w:type="dxa"/>
            <w:gridSpan w:val="3"/>
            <w:vAlign w:val="center"/>
          </w:tcPr>
          <w:p w:rsidR="00475282" w:rsidRDefault="00475282">
            <w:pPr>
              <w:jc w:val="both"/>
            </w:pPr>
          </w:p>
        </w:tc>
      </w:tr>
      <w:tr w:rsidR="00475282" w:rsidTr="006B1957">
        <w:trPr>
          <w:trHeight w:val="652"/>
        </w:trPr>
        <w:tc>
          <w:tcPr>
            <w:tcW w:w="1290" w:type="dxa"/>
            <w:vAlign w:val="center"/>
          </w:tcPr>
          <w:p w:rsidR="00475282" w:rsidRDefault="00475282">
            <w:pPr>
              <w:jc w:val="center"/>
            </w:pPr>
            <w:r>
              <w:rPr>
                <w:rFonts w:hint="eastAsia"/>
              </w:rPr>
              <w:t>提前畢業</w:t>
            </w:r>
          </w:p>
        </w:tc>
        <w:tc>
          <w:tcPr>
            <w:tcW w:w="7072" w:type="dxa"/>
            <w:gridSpan w:val="9"/>
            <w:vAlign w:val="center"/>
          </w:tcPr>
          <w:p w:rsidR="00475282" w:rsidRDefault="00475282">
            <w:pPr>
              <w:jc w:val="both"/>
            </w:pPr>
            <w:r>
              <w:rPr>
                <w:rFonts w:hint="eastAsia"/>
              </w:rPr>
              <w:t xml:space="preserve"> </w:t>
            </w:r>
            <w:r>
              <w:rPr>
                <w:rFonts w:hint="eastAsia"/>
              </w:rPr>
              <w:t>□</w:t>
            </w:r>
            <w:proofErr w:type="gramStart"/>
            <w:r>
              <w:rPr>
                <w:rFonts w:hint="eastAsia"/>
              </w:rPr>
              <w:t>一</w:t>
            </w:r>
            <w:proofErr w:type="gramEnd"/>
            <w:r>
              <w:rPr>
                <w:rFonts w:hint="eastAsia"/>
              </w:rPr>
              <w:t>學年</w:t>
            </w:r>
            <w:r>
              <w:rPr>
                <w:rFonts w:hint="eastAsia"/>
              </w:rPr>
              <w:t xml:space="preserve">         </w:t>
            </w:r>
            <w:r>
              <w:rPr>
                <w:rFonts w:hint="eastAsia"/>
              </w:rPr>
              <w:t>□一學期</w:t>
            </w:r>
          </w:p>
        </w:tc>
      </w:tr>
      <w:tr w:rsidR="006B1957" w:rsidTr="006B1957">
        <w:trPr>
          <w:cantSplit/>
          <w:trHeight w:val="534"/>
        </w:trPr>
        <w:tc>
          <w:tcPr>
            <w:tcW w:w="1289" w:type="dxa"/>
            <w:vAlign w:val="center"/>
          </w:tcPr>
          <w:p w:rsidR="006B1957" w:rsidRDefault="006B1957">
            <w:pPr>
              <w:jc w:val="center"/>
            </w:pPr>
            <w:r>
              <w:rPr>
                <w:rFonts w:hint="eastAsia"/>
              </w:rPr>
              <w:t>學期別</w:t>
            </w:r>
          </w:p>
        </w:tc>
        <w:tc>
          <w:tcPr>
            <w:tcW w:w="1010" w:type="dxa"/>
            <w:vAlign w:val="center"/>
          </w:tcPr>
          <w:p w:rsidR="006B1957" w:rsidRDefault="006B1957">
            <w:pPr>
              <w:jc w:val="center"/>
            </w:pPr>
            <w:proofErr w:type="gramStart"/>
            <w:r>
              <w:rPr>
                <w:rFonts w:hint="eastAsia"/>
              </w:rPr>
              <w:t>一</w:t>
            </w:r>
            <w:proofErr w:type="gramEnd"/>
            <w:r>
              <w:rPr>
                <w:rFonts w:hint="eastAsia"/>
              </w:rPr>
              <w:t>上</w:t>
            </w:r>
          </w:p>
        </w:tc>
        <w:tc>
          <w:tcPr>
            <w:tcW w:w="1010" w:type="dxa"/>
            <w:vAlign w:val="center"/>
          </w:tcPr>
          <w:p w:rsidR="006B1957" w:rsidRDefault="006B1957">
            <w:pPr>
              <w:jc w:val="center"/>
            </w:pPr>
            <w:r>
              <w:rPr>
                <w:rFonts w:hint="eastAsia"/>
              </w:rPr>
              <w:t>一下</w:t>
            </w:r>
          </w:p>
        </w:tc>
        <w:tc>
          <w:tcPr>
            <w:tcW w:w="1011" w:type="dxa"/>
            <w:gridSpan w:val="2"/>
            <w:vAlign w:val="center"/>
          </w:tcPr>
          <w:p w:rsidR="006B1957" w:rsidRDefault="006B1957">
            <w:pPr>
              <w:jc w:val="center"/>
            </w:pPr>
            <w:r>
              <w:rPr>
                <w:rFonts w:hint="eastAsia"/>
              </w:rPr>
              <w:t>二上</w:t>
            </w:r>
          </w:p>
        </w:tc>
        <w:tc>
          <w:tcPr>
            <w:tcW w:w="1010" w:type="dxa"/>
            <w:vAlign w:val="center"/>
          </w:tcPr>
          <w:p w:rsidR="006B1957" w:rsidRDefault="006B1957">
            <w:pPr>
              <w:jc w:val="center"/>
            </w:pPr>
            <w:r>
              <w:rPr>
                <w:rFonts w:hint="eastAsia"/>
              </w:rPr>
              <w:t>二下</w:t>
            </w:r>
          </w:p>
        </w:tc>
        <w:tc>
          <w:tcPr>
            <w:tcW w:w="1011" w:type="dxa"/>
            <w:gridSpan w:val="2"/>
            <w:vAlign w:val="center"/>
          </w:tcPr>
          <w:p w:rsidR="006B1957" w:rsidRDefault="006B1957">
            <w:pPr>
              <w:jc w:val="center"/>
            </w:pPr>
            <w:r>
              <w:rPr>
                <w:rFonts w:hint="eastAsia"/>
              </w:rPr>
              <w:t>三上</w:t>
            </w:r>
          </w:p>
        </w:tc>
        <w:tc>
          <w:tcPr>
            <w:tcW w:w="1010" w:type="dxa"/>
            <w:vAlign w:val="center"/>
          </w:tcPr>
          <w:p w:rsidR="006B1957" w:rsidRDefault="006B1957" w:rsidP="006B1957">
            <w:pPr>
              <w:jc w:val="center"/>
            </w:pPr>
            <w:r>
              <w:rPr>
                <w:rFonts w:hint="eastAsia"/>
              </w:rPr>
              <w:t>三下</w:t>
            </w:r>
          </w:p>
        </w:tc>
        <w:tc>
          <w:tcPr>
            <w:tcW w:w="1011" w:type="dxa"/>
            <w:vAlign w:val="center"/>
          </w:tcPr>
          <w:p w:rsidR="006B1957" w:rsidRDefault="006B1957">
            <w:pPr>
              <w:jc w:val="center"/>
            </w:pPr>
            <w:r>
              <w:rPr>
                <w:rFonts w:hint="eastAsia"/>
              </w:rPr>
              <w:t>四上</w:t>
            </w:r>
          </w:p>
        </w:tc>
      </w:tr>
      <w:tr w:rsidR="006B1957" w:rsidTr="006B1957">
        <w:trPr>
          <w:cantSplit/>
          <w:trHeight w:val="652"/>
        </w:trPr>
        <w:tc>
          <w:tcPr>
            <w:tcW w:w="1289" w:type="dxa"/>
            <w:vAlign w:val="center"/>
          </w:tcPr>
          <w:p w:rsidR="006B1957" w:rsidRDefault="006B1957">
            <w:pPr>
              <w:jc w:val="center"/>
            </w:pPr>
            <w:r>
              <w:rPr>
                <w:rFonts w:hint="eastAsia"/>
              </w:rPr>
              <w:t>學業平均</w:t>
            </w:r>
          </w:p>
          <w:p w:rsidR="006B1957" w:rsidRDefault="006B1957">
            <w:pPr>
              <w:jc w:val="center"/>
            </w:pPr>
            <w:r>
              <w:rPr>
                <w:rFonts w:hint="eastAsia"/>
              </w:rPr>
              <w:t>成績</w:t>
            </w:r>
          </w:p>
        </w:tc>
        <w:tc>
          <w:tcPr>
            <w:tcW w:w="1010" w:type="dxa"/>
            <w:vAlign w:val="center"/>
          </w:tcPr>
          <w:p w:rsidR="006B1957" w:rsidRDefault="006B1957">
            <w:pPr>
              <w:jc w:val="both"/>
            </w:pPr>
          </w:p>
        </w:tc>
        <w:tc>
          <w:tcPr>
            <w:tcW w:w="1010" w:type="dxa"/>
            <w:vAlign w:val="center"/>
          </w:tcPr>
          <w:p w:rsidR="006B1957" w:rsidRDefault="006B1957">
            <w:pPr>
              <w:jc w:val="both"/>
            </w:pPr>
          </w:p>
        </w:tc>
        <w:tc>
          <w:tcPr>
            <w:tcW w:w="1011" w:type="dxa"/>
            <w:gridSpan w:val="2"/>
            <w:vAlign w:val="center"/>
          </w:tcPr>
          <w:p w:rsidR="006B1957" w:rsidRDefault="006B1957">
            <w:pPr>
              <w:jc w:val="both"/>
            </w:pPr>
          </w:p>
        </w:tc>
        <w:tc>
          <w:tcPr>
            <w:tcW w:w="1010" w:type="dxa"/>
            <w:vAlign w:val="center"/>
          </w:tcPr>
          <w:p w:rsidR="006B1957" w:rsidRDefault="006B1957">
            <w:pPr>
              <w:jc w:val="both"/>
            </w:pPr>
          </w:p>
        </w:tc>
        <w:tc>
          <w:tcPr>
            <w:tcW w:w="1011" w:type="dxa"/>
            <w:gridSpan w:val="2"/>
            <w:vAlign w:val="center"/>
          </w:tcPr>
          <w:p w:rsidR="006B1957" w:rsidRDefault="006B1957">
            <w:pPr>
              <w:jc w:val="both"/>
            </w:pPr>
          </w:p>
        </w:tc>
        <w:tc>
          <w:tcPr>
            <w:tcW w:w="1010" w:type="dxa"/>
            <w:vAlign w:val="center"/>
          </w:tcPr>
          <w:p w:rsidR="006B1957" w:rsidRDefault="006B1957" w:rsidP="006B1957">
            <w:pPr>
              <w:jc w:val="both"/>
            </w:pPr>
          </w:p>
        </w:tc>
        <w:tc>
          <w:tcPr>
            <w:tcW w:w="1011" w:type="dxa"/>
            <w:vAlign w:val="center"/>
          </w:tcPr>
          <w:p w:rsidR="006B1957" w:rsidRDefault="006B1957">
            <w:pPr>
              <w:jc w:val="both"/>
            </w:pPr>
          </w:p>
        </w:tc>
      </w:tr>
      <w:tr w:rsidR="006B1957" w:rsidTr="006B1957">
        <w:trPr>
          <w:cantSplit/>
          <w:trHeight w:val="652"/>
        </w:trPr>
        <w:tc>
          <w:tcPr>
            <w:tcW w:w="1289" w:type="dxa"/>
            <w:vAlign w:val="center"/>
          </w:tcPr>
          <w:p w:rsidR="006B1957" w:rsidRDefault="006B1957">
            <w:pPr>
              <w:jc w:val="center"/>
            </w:pPr>
            <w:r>
              <w:rPr>
                <w:rFonts w:hint="eastAsia"/>
              </w:rPr>
              <w:t>操行平均</w:t>
            </w:r>
          </w:p>
          <w:p w:rsidR="006B1957" w:rsidRDefault="006B1957">
            <w:pPr>
              <w:jc w:val="center"/>
            </w:pPr>
            <w:r>
              <w:rPr>
                <w:rFonts w:hint="eastAsia"/>
              </w:rPr>
              <w:t>成績</w:t>
            </w:r>
          </w:p>
        </w:tc>
        <w:tc>
          <w:tcPr>
            <w:tcW w:w="1010" w:type="dxa"/>
            <w:vAlign w:val="center"/>
          </w:tcPr>
          <w:p w:rsidR="006B1957" w:rsidRDefault="006B1957">
            <w:pPr>
              <w:jc w:val="both"/>
            </w:pPr>
          </w:p>
        </w:tc>
        <w:tc>
          <w:tcPr>
            <w:tcW w:w="1010" w:type="dxa"/>
            <w:vAlign w:val="center"/>
          </w:tcPr>
          <w:p w:rsidR="006B1957" w:rsidRDefault="006B1957">
            <w:pPr>
              <w:jc w:val="both"/>
            </w:pPr>
          </w:p>
        </w:tc>
        <w:tc>
          <w:tcPr>
            <w:tcW w:w="1011" w:type="dxa"/>
            <w:gridSpan w:val="2"/>
            <w:vAlign w:val="center"/>
          </w:tcPr>
          <w:p w:rsidR="006B1957" w:rsidRDefault="006B1957">
            <w:pPr>
              <w:jc w:val="both"/>
            </w:pPr>
          </w:p>
        </w:tc>
        <w:tc>
          <w:tcPr>
            <w:tcW w:w="1010" w:type="dxa"/>
            <w:vAlign w:val="center"/>
          </w:tcPr>
          <w:p w:rsidR="006B1957" w:rsidRDefault="006B1957">
            <w:pPr>
              <w:jc w:val="both"/>
            </w:pPr>
          </w:p>
        </w:tc>
        <w:tc>
          <w:tcPr>
            <w:tcW w:w="1011" w:type="dxa"/>
            <w:gridSpan w:val="2"/>
            <w:vAlign w:val="center"/>
          </w:tcPr>
          <w:p w:rsidR="006B1957" w:rsidRDefault="006B1957">
            <w:pPr>
              <w:jc w:val="both"/>
            </w:pPr>
          </w:p>
        </w:tc>
        <w:tc>
          <w:tcPr>
            <w:tcW w:w="1010" w:type="dxa"/>
            <w:vAlign w:val="center"/>
          </w:tcPr>
          <w:p w:rsidR="006B1957" w:rsidRDefault="006B1957" w:rsidP="006B1957">
            <w:pPr>
              <w:jc w:val="both"/>
            </w:pPr>
          </w:p>
        </w:tc>
        <w:tc>
          <w:tcPr>
            <w:tcW w:w="1011" w:type="dxa"/>
            <w:vAlign w:val="center"/>
          </w:tcPr>
          <w:p w:rsidR="006B1957" w:rsidRDefault="006B1957">
            <w:pPr>
              <w:jc w:val="both"/>
            </w:pPr>
          </w:p>
        </w:tc>
      </w:tr>
      <w:tr w:rsidR="006B1957" w:rsidTr="006B1957">
        <w:trPr>
          <w:cantSplit/>
          <w:trHeight w:val="652"/>
        </w:trPr>
        <w:tc>
          <w:tcPr>
            <w:tcW w:w="1289" w:type="dxa"/>
            <w:vAlign w:val="center"/>
          </w:tcPr>
          <w:p w:rsidR="006B1957" w:rsidRDefault="006B1957">
            <w:pPr>
              <w:jc w:val="center"/>
            </w:pPr>
            <w:r>
              <w:rPr>
                <w:rFonts w:hint="eastAsia"/>
              </w:rPr>
              <w:t>年級排名</w:t>
            </w:r>
          </w:p>
          <w:p w:rsidR="006B1957" w:rsidRDefault="006B1957">
            <w:pPr>
              <w:jc w:val="center"/>
            </w:pPr>
            <w:r>
              <w:rPr>
                <w:rFonts w:hint="eastAsia"/>
              </w:rPr>
              <w:t>百分比</w:t>
            </w:r>
          </w:p>
        </w:tc>
        <w:tc>
          <w:tcPr>
            <w:tcW w:w="1010" w:type="dxa"/>
            <w:vAlign w:val="center"/>
          </w:tcPr>
          <w:p w:rsidR="006B1957" w:rsidRDefault="006B1957">
            <w:pPr>
              <w:jc w:val="both"/>
            </w:pPr>
            <w:r>
              <w:rPr>
                <w:rFonts w:hint="eastAsia"/>
              </w:rPr>
              <w:t>前</w:t>
            </w:r>
            <w:r>
              <w:rPr>
                <w:rFonts w:hint="eastAsia"/>
              </w:rPr>
              <w:t xml:space="preserve">   </w:t>
            </w:r>
            <w:proofErr w:type="gramStart"/>
            <w:r>
              <w:rPr>
                <w:rFonts w:hint="eastAsia"/>
              </w:rPr>
              <w:t>﹪</w:t>
            </w:r>
            <w:proofErr w:type="gramEnd"/>
          </w:p>
        </w:tc>
        <w:tc>
          <w:tcPr>
            <w:tcW w:w="1010" w:type="dxa"/>
            <w:vAlign w:val="center"/>
          </w:tcPr>
          <w:p w:rsidR="006B1957" w:rsidRDefault="006B1957">
            <w:pPr>
              <w:jc w:val="both"/>
            </w:pPr>
            <w:r>
              <w:rPr>
                <w:rFonts w:hint="eastAsia"/>
              </w:rPr>
              <w:t>前</w:t>
            </w:r>
            <w:r>
              <w:rPr>
                <w:rFonts w:hint="eastAsia"/>
              </w:rPr>
              <w:t xml:space="preserve">   </w:t>
            </w:r>
            <w:proofErr w:type="gramStart"/>
            <w:r>
              <w:rPr>
                <w:rFonts w:hint="eastAsia"/>
              </w:rPr>
              <w:t>﹪</w:t>
            </w:r>
            <w:proofErr w:type="gramEnd"/>
          </w:p>
        </w:tc>
        <w:tc>
          <w:tcPr>
            <w:tcW w:w="1011" w:type="dxa"/>
            <w:gridSpan w:val="2"/>
            <w:vAlign w:val="center"/>
          </w:tcPr>
          <w:p w:rsidR="006B1957" w:rsidRDefault="006B1957">
            <w:pPr>
              <w:jc w:val="both"/>
            </w:pPr>
            <w:r>
              <w:rPr>
                <w:rFonts w:hint="eastAsia"/>
              </w:rPr>
              <w:t>前</w:t>
            </w:r>
            <w:r>
              <w:rPr>
                <w:rFonts w:hint="eastAsia"/>
              </w:rPr>
              <w:t xml:space="preserve">   </w:t>
            </w:r>
            <w:proofErr w:type="gramStart"/>
            <w:r>
              <w:rPr>
                <w:rFonts w:hint="eastAsia"/>
              </w:rPr>
              <w:t>﹪</w:t>
            </w:r>
            <w:proofErr w:type="gramEnd"/>
          </w:p>
        </w:tc>
        <w:tc>
          <w:tcPr>
            <w:tcW w:w="1010" w:type="dxa"/>
            <w:vAlign w:val="center"/>
          </w:tcPr>
          <w:p w:rsidR="006B1957" w:rsidRDefault="006B1957">
            <w:pPr>
              <w:jc w:val="both"/>
            </w:pPr>
            <w:r>
              <w:rPr>
                <w:rFonts w:hint="eastAsia"/>
              </w:rPr>
              <w:t>前</w:t>
            </w:r>
            <w:r>
              <w:rPr>
                <w:rFonts w:hint="eastAsia"/>
              </w:rPr>
              <w:t xml:space="preserve">   </w:t>
            </w:r>
            <w:proofErr w:type="gramStart"/>
            <w:r>
              <w:rPr>
                <w:rFonts w:hint="eastAsia"/>
              </w:rPr>
              <w:t>﹪</w:t>
            </w:r>
            <w:proofErr w:type="gramEnd"/>
          </w:p>
        </w:tc>
        <w:tc>
          <w:tcPr>
            <w:tcW w:w="1011" w:type="dxa"/>
            <w:gridSpan w:val="2"/>
            <w:vAlign w:val="center"/>
          </w:tcPr>
          <w:p w:rsidR="006B1957" w:rsidRDefault="006B1957">
            <w:pPr>
              <w:jc w:val="both"/>
            </w:pPr>
            <w:r>
              <w:rPr>
                <w:rFonts w:hint="eastAsia"/>
              </w:rPr>
              <w:t>前</w:t>
            </w:r>
            <w:r>
              <w:rPr>
                <w:rFonts w:hint="eastAsia"/>
              </w:rPr>
              <w:t xml:space="preserve">   </w:t>
            </w:r>
            <w:proofErr w:type="gramStart"/>
            <w:r>
              <w:rPr>
                <w:rFonts w:hint="eastAsia"/>
              </w:rPr>
              <w:t>﹪</w:t>
            </w:r>
            <w:proofErr w:type="gramEnd"/>
          </w:p>
        </w:tc>
        <w:tc>
          <w:tcPr>
            <w:tcW w:w="1010" w:type="dxa"/>
            <w:vAlign w:val="center"/>
          </w:tcPr>
          <w:p w:rsidR="006B1957" w:rsidRDefault="006B1957" w:rsidP="006B1957">
            <w:pPr>
              <w:jc w:val="both"/>
            </w:pPr>
            <w:r>
              <w:rPr>
                <w:rFonts w:hint="eastAsia"/>
              </w:rPr>
              <w:t>前</w:t>
            </w:r>
            <w:r>
              <w:rPr>
                <w:rFonts w:hint="eastAsia"/>
              </w:rPr>
              <w:t xml:space="preserve">   </w:t>
            </w:r>
            <w:proofErr w:type="gramStart"/>
            <w:r>
              <w:rPr>
                <w:rFonts w:hint="eastAsia"/>
              </w:rPr>
              <w:t>﹪</w:t>
            </w:r>
            <w:proofErr w:type="gramEnd"/>
          </w:p>
        </w:tc>
        <w:tc>
          <w:tcPr>
            <w:tcW w:w="1011" w:type="dxa"/>
            <w:vAlign w:val="center"/>
          </w:tcPr>
          <w:p w:rsidR="006B1957" w:rsidRDefault="006B1957">
            <w:pPr>
              <w:jc w:val="both"/>
            </w:pPr>
            <w:r>
              <w:rPr>
                <w:rFonts w:hint="eastAsia"/>
              </w:rPr>
              <w:t>前</w:t>
            </w:r>
            <w:r>
              <w:rPr>
                <w:rFonts w:hint="eastAsia"/>
              </w:rPr>
              <w:t xml:space="preserve">   </w:t>
            </w:r>
            <w:proofErr w:type="gramStart"/>
            <w:r>
              <w:rPr>
                <w:rFonts w:hint="eastAsia"/>
              </w:rPr>
              <w:t>﹪</w:t>
            </w:r>
            <w:proofErr w:type="gramEnd"/>
          </w:p>
        </w:tc>
      </w:tr>
      <w:tr w:rsidR="006B1957" w:rsidTr="006B1957">
        <w:trPr>
          <w:cantSplit/>
          <w:trHeight w:val="1094"/>
        </w:trPr>
        <w:tc>
          <w:tcPr>
            <w:tcW w:w="1289" w:type="dxa"/>
            <w:vAlign w:val="center"/>
          </w:tcPr>
          <w:p w:rsidR="00475282" w:rsidRDefault="00475282">
            <w:pPr>
              <w:jc w:val="center"/>
            </w:pPr>
            <w:r>
              <w:rPr>
                <w:rFonts w:hint="eastAsia"/>
              </w:rPr>
              <w:t>學系承辦人</w:t>
            </w:r>
          </w:p>
        </w:tc>
        <w:tc>
          <w:tcPr>
            <w:tcW w:w="2699" w:type="dxa"/>
            <w:gridSpan w:val="3"/>
            <w:vAlign w:val="center"/>
          </w:tcPr>
          <w:p w:rsidR="00475282" w:rsidRDefault="00475282">
            <w:pPr>
              <w:jc w:val="center"/>
            </w:pPr>
          </w:p>
        </w:tc>
        <w:tc>
          <w:tcPr>
            <w:tcW w:w="1620" w:type="dxa"/>
            <w:gridSpan w:val="3"/>
            <w:vAlign w:val="center"/>
          </w:tcPr>
          <w:p w:rsidR="00475282" w:rsidRDefault="00475282">
            <w:pPr>
              <w:jc w:val="center"/>
            </w:pPr>
            <w:proofErr w:type="gramStart"/>
            <w:r>
              <w:rPr>
                <w:rFonts w:hint="eastAsia"/>
              </w:rPr>
              <w:t>學系主住</w:t>
            </w:r>
            <w:proofErr w:type="gramEnd"/>
          </w:p>
        </w:tc>
        <w:tc>
          <w:tcPr>
            <w:tcW w:w="2754" w:type="dxa"/>
            <w:gridSpan w:val="3"/>
            <w:vAlign w:val="center"/>
          </w:tcPr>
          <w:p w:rsidR="00475282" w:rsidRDefault="00475282">
            <w:pPr>
              <w:jc w:val="both"/>
            </w:pPr>
          </w:p>
        </w:tc>
      </w:tr>
      <w:tr w:rsidR="006B1957" w:rsidTr="006B1957">
        <w:trPr>
          <w:trHeight w:val="1345"/>
        </w:trPr>
        <w:tc>
          <w:tcPr>
            <w:tcW w:w="1289" w:type="dxa"/>
            <w:vAlign w:val="center"/>
          </w:tcPr>
          <w:p w:rsidR="00475282" w:rsidRDefault="00475282">
            <w:pPr>
              <w:jc w:val="center"/>
            </w:pPr>
            <w:r>
              <w:rPr>
                <w:rFonts w:hint="eastAsia"/>
              </w:rPr>
              <w:t>註冊組</w:t>
            </w:r>
          </w:p>
        </w:tc>
        <w:tc>
          <w:tcPr>
            <w:tcW w:w="2699" w:type="dxa"/>
            <w:gridSpan w:val="3"/>
            <w:vAlign w:val="center"/>
          </w:tcPr>
          <w:p w:rsidR="00475282" w:rsidRDefault="00475282">
            <w:pPr>
              <w:jc w:val="center"/>
            </w:pPr>
          </w:p>
        </w:tc>
        <w:tc>
          <w:tcPr>
            <w:tcW w:w="1620" w:type="dxa"/>
            <w:gridSpan w:val="3"/>
            <w:vAlign w:val="center"/>
          </w:tcPr>
          <w:p w:rsidR="00475282" w:rsidRDefault="00475282">
            <w:pPr>
              <w:jc w:val="center"/>
            </w:pPr>
            <w:r>
              <w:rPr>
                <w:rFonts w:hint="eastAsia"/>
              </w:rPr>
              <w:t>教務長</w:t>
            </w:r>
          </w:p>
        </w:tc>
        <w:tc>
          <w:tcPr>
            <w:tcW w:w="2754" w:type="dxa"/>
            <w:gridSpan w:val="3"/>
            <w:vAlign w:val="center"/>
          </w:tcPr>
          <w:p w:rsidR="00475282" w:rsidRDefault="00475282">
            <w:pPr>
              <w:jc w:val="both"/>
            </w:pPr>
          </w:p>
        </w:tc>
      </w:tr>
      <w:tr w:rsidR="00475282" w:rsidTr="006B1957">
        <w:trPr>
          <w:cantSplit/>
          <w:trHeight w:val="1135"/>
        </w:trPr>
        <w:tc>
          <w:tcPr>
            <w:tcW w:w="1289" w:type="dxa"/>
            <w:vAlign w:val="center"/>
          </w:tcPr>
          <w:p w:rsidR="00475282" w:rsidRDefault="00475282">
            <w:pPr>
              <w:jc w:val="center"/>
            </w:pPr>
            <w:r>
              <w:rPr>
                <w:rFonts w:hint="eastAsia"/>
              </w:rPr>
              <w:t>校長</w:t>
            </w:r>
          </w:p>
        </w:tc>
        <w:tc>
          <w:tcPr>
            <w:tcW w:w="7073" w:type="dxa"/>
            <w:gridSpan w:val="9"/>
            <w:vAlign w:val="center"/>
          </w:tcPr>
          <w:p w:rsidR="00475282" w:rsidRDefault="00475282">
            <w:pPr>
              <w:jc w:val="both"/>
            </w:pPr>
          </w:p>
        </w:tc>
      </w:tr>
      <w:tr w:rsidR="00475282" w:rsidTr="006B1957">
        <w:trPr>
          <w:cantSplit/>
          <w:trHeight w:val="3620"/>
        </w:trPr>
        <w:tc>
          <w:tcPr>
            <w:tcW w:w="1289" w:type="dxa"/>
            <w:tcBorders>
              <w:bottom w:val="single" w:sz="4" w:space="0" w:color="auto"/>
            </w:tcBorders>
            <w:textDirection w:val="tbRlV"/>
            <w:vAlign w:val="center"/>
          </w:tcPr>
          <w:p w:rsidR="00475282" w:rsidRDefault="00475282">
            <w:pPr>
              <w:adjustRightInd w:val="0"/>
              <w:snapToGrid w:val="0"/>
              <w:ind w:left="113" w:right="113"/>
              <w:jc w:val="center"/>
            </w:pPr>
            <w:r>
              <w:rPr>
                <w:rFonts w:hint="eastAsia"/>
              </w:rPr>
              <w:t>說</w:t>
            </w:r>
            <w:r>
              <w:rPr>
                <w:rFonts w:hint="eastAsia"/>
              </w:rPr>
              <w:t xml:space="preserve">      </w:t>
            </w:r>
            <w:r>
              <w:rPr>
                <w:rFonts w:hint="eastAsia"/>
              </w:rPr>
              <w:t>明</w:t>
            </w:r>
          </w:p>
        </w:tc>
        <w:tc>
          <w:tcPr>
            <w:tcW w:w="7073" w:type="dxa"/>
            <w:gridSpan w:val="9"/>
            <w:tcBorders>
              <w:bottom w:val="single" w:sz="4" w:space="0" w:color="auto"/>
            </w:tcBorders>
          </w:tcPr>
          <w:p w:rsidR="00475282" w:rsidRDefault="00475282">
            <w:pPr>
              <w:ind w:leftChars="-10" w:left="478" w:hangingChars="209" w:hanging="502"/>
            </w:pPr>
            <w:r>
              <w:rPr>
                <w:rFonts w:hint="eastAsia"/>
              </w:rPr>
              <w:t>一、</w:t>
            </w:r>
            <w:r>
              <w:rPr>
                <w:rFonts w:hint="eastAsia"/>
                <w:szCs w:val="20"/>
              </w:rPr>
              <w:t>大學部各學系學生成績優異符合下列規定者，得申請提前一學期或</w:t>
            </w:r>
            <w:proofErr w:type="gramStart"/>
            <w:r>
              <w:rPr>
                <w:rFonts w:hint="eastAsia"/>
                <w:szCs w:val="20"/>
              </w:rPr>
              <w:t>一</w:t>
            </w:r>
            <w:proofErr w:type="gramEnd"/>
            <w:r>
              <w:rPr>
                <w:rFonts w:hint="eastAsia"/>
                <w:szCs w:val="20"/>
              </w:rPr>
              <w:t>學年畢業：</w:t>
            </w:r>
          </w:p>
          <w:p w:rsidR="00475282" w:rsidRDefault="00475282">
            <w:pPr>
              <w:numPr>
                <w:ilvl w:val="0"/>
                <w:numId w:val="2"/>
              </w:numPr>
            </w:pPr>
            <w:r>
              <w:rPr>
                <w:rFonts w:hint="eastAsia"/>
                <w:szCs w:val="20"/>
              </w:rPr>
              <w:t>修畢該學系畢業應修之科目與學分者。</w:t>
            </w:r>
          </w:p>
          <w:p w:rsidR="00475282" w:rsidRDefault="00475282">
            <w:pPr>
              <w:numPr>
                <w:ilvl w:val="0"/>
                <w:numId w:val="2"/>
              </w:numPr>
            </w:pPr>
            <w:r>
              <w:rPr>
                <w:rFonts w:hint="eastAsia"/>
                <w:szCs w:val="20"/>
              </w:rPr>
              <w:t>每學期學業成績平均八十分以上。</w:t>
            </w:r>
          </w:p>
          <w:p w:rsidR="00475282" w:rsidRDefault="00475282">
            <w:pPr>
              <w:numPr>
                <w:ilvl w:val="0"/>
                <w:numId w:val="2"/>
              </w:numPr>
            </w:pPr>
            <w:r>
              <w:rPr>
                <w:rFonts w:hint="eastAsia"/>
                <w:szCs w:val="20"/>
              </w:rPr>
              <w:t>每學期操行成績在八十分以上。</w:t>
            </w:r>
          </w:p>
          <w:p w:rsidR="00475282" w:rsidRDefault="00475282">
            <w:pPr>
              <w:numPr>
                <w:ilvl w:val="0"/>
                <w:numId w:val="2"/>
              </w:numPr>
            </w:pPr>
            <w:r>
              <w:rPr>
                <w:rFonts w:hint="eastAsia"/>
                <w:szCs w:val="20"/>
              </w:rPr>
              <w:t>每學期名次在該</w:t>
            </w:r>
            <w:proofErr w:type="gramStart"/>
            <w:r>
              <w:rPr>
                <w:rFonts w:hint="eastAsia"/>
                <w:szCs w:val="20"/>
              </w:rPr>
              <w:t>系該年級</w:t>
            </w:r>
            <w:proofErr w:type="gramEnd"/>
            <w:r>
              <w:rPr>
                <w:rFonts w:hint="eastAsia"/>
                <w:szCs w:val="20"/>
              </w:rPr>
              <w:t>學生人數前百分之</w:t>
            </w:r>
            <w:r w:rsidR="00CD2AC4">
              <w:rPr>
                <w:rFonts w:hint="eastAsia"/>
                <w:szCs w:val="20"/>
              </w:rPr>
              <w:t>十</w:t>
            </w:r>
            <w:r>
              <w:rPr>
                <w:rFonts w:hint="eastAsia"/>
                <w:szCs w:val="20"/>
              </w:rPr>
              <w:t>以內者。</w:t>
            </w:r>
          </w:p>
          <w:p w:rsidR="00475282" w:rsidRDefault="00475282">
            <w:pPr>
              <w:ind w:left="480" w:hangingChars="200" w:hanging="480"/>
            </w:pPr>
            <w:r>
              <w:rPr>
                <w:rFonts w:hint="eastAsia"/>
                <w:szCs w:val="20"/>
              </w:rPr>
              <w:t>二、</w:t>
            </w:r>
            <w:r>
              <w:rPr>
                <w:rFonts w:hint="eastAsia"/>
              </w:rPr>
              <w:t>申請提前畢業應填妥申請提前畢業申請表並檢附歷年成績單及申請當學期之選課清單；轉學生另需檢附原校註明</w:t>
            </w:r>
            <w:r>
              <w:rPr>
                <w:rFonts w:hint="eastAsia"/>
                <w:szCs w:val="20"/>
              </w:rPr>
              <w:t>該</w:t>
            </w:r>
            <w:proofErr w:type="gramStart"/>
            <w:r>
              <w:rPr>
                <w:rFonts w:hint="eastAsia"/>
                <w:szCs w:val="20"/>
              </w:rPr>
              <w:t>系該年級</w:t>
            </w:r>
            <w:proofErr w:type="gramEnd"/>
            <w:r>
              <w:rPr>
                <w:rFonts w:hint="eastAsia"/>
              </w:rPr>
              <w:t>排名之歷年成績單。</w:t>
            </w:r>
          </w:p>
          <w:p w:rsidR="006B1957" w:rsidRDefault="00D87C82">
            <w:pPr>
              <w:ind w:left="480" w:hangingChars="200" w:hanging="480"/>
            </w:pPr>
            <w:r w:rsidRPr="00D87C82">
              <w:rPr>
                <w:rFonts w:ascii="標楷體" w:hAnsi="標楷體" w:cs="DFKaiShu-SB-Estd-BF" w:hint="eastAsia"/>
                <w:kern w:val="0"/>
              </w:rPr>
              <w:t>三、應在規定修業年限屆滿前一學期或前一學年第</w:t>
            </w:r>
            <w:r>
              <w:rPr>
                <w:rFonts w:ascii="標楷體" w:hAnsi="標楷體" w:cs="DFKaiShu-SB-Estd-BF" w:hint="eastAsia"/>
                <w:kern w:val="0"/>
              </w:rPr>
              <w:t>14</w:t>
            </w:r>
            <w:proofErr w:type="gramStart"/>
            <w:r w:rsidRPr="00D87C82">
              <w:rPr>
                <w:rFonts w:ascii="標楷體" w:hAnsi="標楷體" w:cs="DFKaiShu-SB-Estd-BF" w:hint="eastAsia"/>
                <w:kern w:val="0"/>
              </w:rPr>
              <w:t>週</w:t>
            </w:r>
            <w:proofErr w:type="gramEnd"/>
            <w:r w:rsidRPr="00D87C82">
              <w:rPr>
                <w:rFonts w:ascii="標楷體" w:hAnsi="標楷體" w:cs="DFKaiShu-SB-Estd-BF" w:hint="eastAsia"/>
                <w:kern w:val="0"/>
              </w:rPr>
              <w:t>前（含第</w:t>
            </w:r>
            <w:r>
              <w:rPr>
                <w:rFonts w:ascii="標楷體" w:hAnsi="標楷體" w:cs="DFKaiShu-SB-Estd-BF" w:hint="eastAsia"/>
                <w:kern w:val="0"/>
              </w:rPr>
              <w:t>14</w:t>
            </w:r>
            <w:proofErr w:type="gramStart"/>
            <w:r w:rsidRPr="00D87C82">
              <w:rPr>
                <w:rFonts w:ascii="標楷體" w:hAnsi="標楷體" w:cs="DFKaiShu-SB-Estd-BF" w:hint="eastAsia"/>
                <w:kern w:val="0"/>
              </w:rPr>
              <w:t>週</w:t>
            </w:r>
            <w:proofErr w:type="gramEnd"/>
            <w:r w:rsidRPr="00D87C82">
              <w:rPr>
                <w:rFonts w:ascii="標楷體" w:hAnsi="標楷體" w:cs="DFKaiShu-SB-Estd-BF" w:hint="eastAsia"/>
                <w:kern w:val="0"/>
              </w:rPr>
              <w:t>），向肄業學系提出申請</w:t>
            </w:r>
            <w:r>
              <w:rPr>
                <w:rFonts w:ascii="標楷體" w:hAnsi="標楷體" w:cs="DFKaiShu-SB-Estd-BF" w:hint="eastAsia"/>
                <w:kern w:val="0"/>
              </w:rPr>
              <w:t>。</w:t>
            </w:r>
          </w:p>
        </w:tc>
        <w:bookmarkStart w:id="0" w:name="_GoBack"/>
        <w:bookmarkEnd w:id="0"/>
      </w:tr>
    </w:tbl>
    <w:p w:rsidR="00475282" w:rsidRDefault="00F2410A" w:rsidP="00D87C82">
      <w:r>
        <w:rPr>
          <w:rFonts w:eastAsia="華康楷書體W5(P)" w:hint="eastAsia"/>
          <w:noProof/>
          <w:sz w:val="22"/>
          <w:szCs w:val="22"/>
        </w:rPr>
        <mc:AlternateContent>
          <mc:Choice Requires="wps">
            <w:drawing>
              <wp:anchor distT="0" distB="0" distL="114300" distR="114300" simplePos="0" relativeHeight="251659264" behindDoc="0" locked="0" layoutInCell="1" allowOverlap="1" wp14:anchorId="713D9E4F" wp14:editId="63EF38EE">
                <wp:simplePos x="0" y="0"/>
                <wp:positionH relativeFrom="column">
                  <wp:posOffset>1950085</wp:posOffset>
                </wp:positionH>
                <wp:positionV relativeFrom="paragraph">
                  <wp:posOffset>40640</wp:posOffset>
                </wp:positionV>
                <wp:extent cx="3329940" cy="312420"/>
                <wp:effectExtent l="0" t="0" r="0" b="0"/>
                <wp:wrapNone/>
                <wp:docPr id="3" name="矩形 3"/>
                <wp:cNvGraphicFramePr/>
                <a:graphic xmlns:a="http://schemas.openxmlformats.org/drawingml/2006/main">
                  <a:graphicData uri="http://schemas.microsoft.com/office/word/2010/wordprocessingShape">
                    <wps:wsp>
                      <wps:cNvSpPr/>
                      <wps:spPr>
                        <a:xfrm>
                          <a:off x="0" y="0"/>
                          <a:ext cx="3329940" cy="312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410A" w:rsidRPr="001021B2" w:rsidRDefault="00F2410A" w:rsidP="00F2410A">
                            <w:pPr>
                              <w:adjustRightInd w:val="0"/>
                              <w:snapToGrid w:val="0"/>
                              <w:spacing w:afterLines="50" w:after="180"/>
                              <w:jc w:val="right"/>
                              <w:rPr>
                                <w:rFonts w:ascii="標楷體" w:hAnsi="標楷體"/>
                                <w:b/>
                                <w:color w:val="000000" w:themeColor="text1"/>
                              </w:rPr>
                            </w:pPr>
                            <w:r w:rsidRPr="001021B2">
                              <w:rPr>
                                <w:rFonts w:ascii="標楷體" w:hAnsi="標楷體" w:hint="eastAsia"/>
                                <w:b/>
                                <w:color w:val="000000" w:themeColor="text1"/>
                              </w:rPr>
                              <w:t>*本表適用105學年度(含)以前入學生</w:t>
                            </w:r>
                          </w:p>
                          <w:p w:rsidR="00F2410A" w:rsidRPr="0022278C" w:rsidRDefault="00F2410A" w:rsidP="00F24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153.55pt;margin-top:3.2pt;width:262.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" filled="f" stroked="f" strokeweight="2pt">
                <v:textbox>
                  <w:txbxContent>
                    <w:p w:rsidR="00F2410A" w:rsidRPr="001021B2" w:rsidRDefault="00F2410A" w:rsidP="00F2410A">
                      <w:pPr>
                        <w:adjustRightInd w:val="0"/>
                        <w:snapToGrid w:val="0"/>
                        <w:spacing w:afterLines="50" w:after="180"/>
                        <w:jc w:val="right"/>
                        <w:rPr>
                          <w:rFonts w:ascii="標楷體" w:hAnsi="標楷體"/>
                          <w:b/>
                          <w:color w:val="000000" w:themeColor="text1"/>
                        </w:rPr>
                      </w:pPr>
                      <w:r w:rsidRPr="001021B2">
                        <w:rPr>
                          <w:rFonts w:ascii="標楷體" w:hAnsi="標楷體" w:hint="eastAsia"/>
                          <w:b/>
                          <w:color w:val="000000" w:themeColor="text1"/>
                        </w:rPr>
                        <w:t>*本表適用105學年度(含)以前入學生</w:t>
                      </w:r>
                    </w:p>
                    <w:p w:rsidR="00F2410A" w:rsidRPr="0022278C" w:rsidRDefault="00F2410A" w:rsidP="00F2410A">
                      <w:pPr>
                        <w:jc w:val="center"/>
                      </w:pPr>
                    </w:p>
                  </w:txbxContent>
                </v:textbox>
              </v:rect>
            </w:pict>
          </mc:Fallback>
        </mc:AlternateContent>
      </w:r>
    </w:p>
    <w:sectPr w:rsidR="00475282" w:rsidSect="00B47ECB">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73" w:rsidRDefault="00D46973" w:rsidP="00F2410A">
      <w:r>
        <w:separator/>
      </w:r>
    </w:p>
  </w:endnote>
  <w:endnote w:type="continuationSeparator" w:id="0">
    <w:p w:rsidR="00D46973" w:rsidRDefault="00D46973" w:rsidP="00F2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楷書體W5(P)">
    <w:panose1 w:val="030005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73" w:rsidRDefault="00D46973" w:rsidP="00F2410A">
      <w:r>
        <w:separator/>
      </w:r>
    </w:p>
  </w:footnote>
  <w:footnote w:type="continuationSeparator" w:id="0">
    <w:p w:rsidR="00D46973" w:rsidRDefault="00D46973" w:rsidP="00F24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4330"/>
    <w:multiLevelType w:val="hybridMultilevel"/>
    <w:tmpl w:val="45D2F376"/>
    <w:lvl w:ilvl="0" w:tplc="A1525F14">
      <w:start w:val="1"/>
      <w:numFmt w:val="taiwaneseCountingThousand"/>
      <w:lvlText w:val="第%1條"/>
      <w:lvlJc w:val="left"/>
      <w:pPr>
        <w:tabs>
          <w:tab w:val="num" w:pos="1200"/>
        </w:tabs>
        <w:ind w:left="1200" w:hanging="1200"/>
      </w:pPr>
      <w:rPr>
        <w:rFonts w:ascii="Times New Roman" w:hAnsi="Times New Roman" w:hint="eastAsia"/>
      </w:rPr>
    </w:lvl>
    <w:lvl w:ilvl="1" w:tplc="B060D5B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0766402"/>
    <w:multiLevelType w:val="hybridMultilevel"/>
    <w:tmpl w:val="C832B948"/>
    <w:lvl w:ilvl="0" w:tplc="DDDAADE6">
      <w:start w:val="1"/>
      <w:numFmt w:val="taiwaneseCountingThousand"/>
      <w:lvlText w:val="（%1）"/>
      <w:lvlJc w:val="left"/>
      <w:pPr>
        <w:tabs>
          <w:tab w:val="num" w:pos="1160"/>
        </w:tabs>
        <w:ind w:left="1160" w:hanging="720"/>
      </w:pPr>
      <w:rPr>
        <w:rFonts w:ascii="標楷體" w:hAnsi="Arial" w:hint="eastAsia"/>
      </w:rPr>
    </w:lvl>
    <w:lvl w:ilvl="1" w:tplc="04090019" w:tentative="1">
      <w:start w:val="1"/>
      <w:numFmt w:val="ideographTraditional"/>
      <w:lvlText w:val="%2、"/>
      <w:lvlJc w:val="left"/>
      <w:pPr>
        <w:tabs>
          <w:tab w:val="num" w:pos="1400"/>
        </w:tabs>
        <w:ind w:left="1400" w:hanging="480"/>
      </w:pPr>
    </w:lvl>
    <w:lvl w:ilvl="2" w:tplc="0409001B" w:tentative="1">
      <w:start w:val="1"/>
      <w:numFmt w:val="lowerRoman"/>
      <w:lvlText w:val="%3."/>
      <w:lvlJc w:val="right"/>
      <w:pPr>
        <w:tabs>
          <w:tab w:val="num" w:pos="1880"/>
        </w:tabs>
        <w:ind w:left="1880" w:hanging="480"/>
      </w:pPr>
    </w:lvl>
    <w:lvl w:ilvl="3" w:tplc="0409000F" w:tentative="1">
      <w:start w:val="1"/>
      <w:numFmt w:val="decimal"/>
      <w:lvlText w:val="%4."/>
      <w:lvlJc w:val="left"/>
      <w:pPr>
        <w:tabs>
          <w:tab w:val="num" w:pos="2360"/>
        </w:tabs>
        <w:ind w:left="2360" w:hanging="480"/>
      </w:pPr>
    </w:lvl>
    <w:lvl w:ilvl="4" w:tplc="04090019" w:tentative="1">
      <w:start w:val="1"/>
      <w:numFmt w:val="ideographTraditional"/>
      <w:lvlText w:val="%5、"/>
      <w:lvlJc w:val="left"/>
      <w:pPr>
        <w:tabs>
          <w:tab w:val="num" w:pos="2840"/>
        </w:tabs>
        <w:ind w:left="2840" w:hanging="480"/>
      </w:pPr>
    </w:lvl>
    <w:lvl w:ilvl="5" w:tplc="0409001B" w:tentative="1">
      <w:start w:val="1"/>
      <w:numFmt w:val="lowerRoman"/>
      <w:lvlText w:val="%6."/>
      <w:lvlJc w:val="right"/>
      <w:pPr>
        <w:tabs>
          <w:tab w:val="num" w:pos="3320"/>
        </w:tabs>
        <w:ind w:left="3320" w:hanging="480"/>
      </w:pPr>
    </w:lvl>
    <w:lvl w:ilvl="6" w:tplc="0409000F" w:tentative="1">
      <w:start w:val="1"/>
      <w:numFmt w:val="decimal"/>
      <w:lvlText w:val="%7."/>
      <w:lvlJc w:val="left"/>
      <w:pPr>
        <w:tabs>
          <w:tab w:val="num" w:pos="3800"/>
        </w:tabs>
        <w:ind w:left="3800" w:hanging="480"/>
      </w:pPr>
    </w:lvl>
    <w:lvl w:ilvl="7" w:tplc="04090019" w:tentative="1">
      <w:start w:val="1"/>
      <w:numFmt w:val="ideographTraditional"/>
      <w:lvlText w:val="%8、"/>
      <w:lvlJc w:val="left"/>
      <w:pPr>
        <w:tabs>
          <w:tab w:val="num" w:pos="4280"/>
        </w:tabs>
        <w:ind w:left="4280" w:hanging="480"/>
      </w:pPr>
    </w:lvl>
    <w:lvl w:ilvl="8" w:tplc="0409001B" w:tentative="1">
      <w:start w:val="1"/>
      <w:numFmt w:val="lowerRoman"/>
      <w:lvlText w:val="%9."/>
      <w:lvlJc w:val="right"/>
      <w:pPr>
        <w:tabs>
          <w:tab w:val="num" w:pos="4760"/>
        </w:tabs>
        <w:ind w:left="47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9F"/>
    <w:rsid w:val="003604FE"/>
    <w:rsid w:val="00475282"/>
    <w:rsid w:val="00484291"/>
    <w:rsid w:val="005B0F35"/>
    <w:rsid w:val="005B46C2"/>
    <w:rsid w:val="005D4557"/>
    <w:rsid w:val="0062299F"/>
    <w:rsid w:val="006B1957"/>
    <w:rsid w:val="00836E16"/>
    <w:rsid w:val="00A306A0"/>
    <w:rsid w:val="00B47ECB"/>
    <w:rsid w:val="00CD2AC4"/>
    <w:rsid w:val="00D46973"/>
    <w:rsid w:val="00D87C82"/>
    <w:rsid w:val="00F24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color w:val="000000"/>
      <w:kern w:val="0"/>
    </w:rPr>
  </w:style>
  <w:style w:type="paragraph" w:styleId="a3">
    <w:name w:val="Body Text Indent"/>
    <w:basedOn w:val="a"/>
    <w:pPr>
      <w:adjustRightInd w:val="0"/>
      <w:snapToGrid w:val="0"/>
      <w:ind w:left="1051" w:hangingChars="438" w:hanging="1051"/>
      <w:jc w:val="both"/>
    </w:pPr>
    <w:rPr>
      <w:rFonts w:ascii="細明體" w:eastAsia="細明體"/>
    </w:rPr>
  </w:style>
  <w:style w:type="paragraph" w:styleId="a4">
    <w:name w:val="header"/>
    <w:basedOn w:val="a"/>
    <w:link w:val="a5"/>
    <w:rsid w:val="00F2410A"/>
    <w:pPr>
      <w:tabs>
        <w:tab w:val="center" w:pos="4153"/>
        <w:tab w:val="right" w:pos="8306"/>
      </w:tabs>
      <w:snapToGrid w:val="0"/>
    </w:pPr>
    <w:rPr>
      <w:sz w:val="20"/>
      <w:szCs w:val="20"/>
    </w:rPr>
  </w:style>
  <w:style w:type="character" w:customStyle="1" w:styleId="a5">
    <w:name w:val="頁首 字元"/>
    <w:basedOn w:val="a0"/>
    <w:link w:val="a4"/>
    <w:rsid w:val="00F2410A"/>
    <w:rPr>
      <w:rFonts w:eastAsia="標楷體"/>
      <w:kern w:val="2"/>
    </w:rPr>
  </w:style>
  <w:style w:type="paragraph" w:styleId="a6">
    <w:name w:val="footer"/>
    <w:basedOn w:val="a"/>
    <w:link w:val="a7"/>
    <w:rsid w:val="00F2410A"/>
    <w:pPr>
      <w:tabs>
        <w:tab w:val="center" w:pos="4153"/>
        <w:tab w:val="right" w:pos="8306"/>
      </w:tabs>
      <w:snapToGrid w:val="0"/>
    </w:pPr>
    <w:rPr>
      <w:sz w:val="20"/>
      <w:szCs w:val="20"/>
    </w:rPr>
  </w:style>
  <w:style w:type="character" w:customStyle="1" w:styleId="a7">
    <w:name w:val="頁尾 字元"/>
    <w:basedOn w:val="a0"/>
    <w:link w:val="a6"/>
    <w:rsid w:val="00F2410A"/>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color w:val="000000"/>
      <w:kern w:val="0"/>
    </w:rPr>
  </w:style>
  <w:style w:type="paragraph" w:styleId="a3">
    <w:name w:val="Body Text Indent"/>
    <w:basedOn w:val="a"/>
    <w:pPr>
      <w:adjustRightInd w:val="0"/>
      <w:snapToGrid w:val="0"/>
      <w:ind w:left="1051" w:hangingChars="438" w:hanging="1051"/>
      <w:jc w:val="both"/>
    </w:pPr>
    <w:rPr>
      <w:rFonts w:ascii="細明體" w:eastAsia="細明體"/>
    </w:rPr>
  </w:style>
  <w:style w:type="paragraph" w:styleId="a4">
    <w:name w:val="header"/>
    <w:basedOn w:val="a"/>
    <w:link w:val="a5"/>
    <w:rsid w:val="00F2410A"/>
    <w:pPr>
      <w:tabs>
        <w:tab w:val="center" w:pos="4153"/>
        <w:tab w:val="right" w:pos="8306"/>
      </w:tabs>
      <w:snapToGrid w:val="0"/>
    </w:pPr>
    <w:rPr>
      <w:sz w:val="20"/>
      <w:szCs w:val="20"/>
    </w:rPr>
  </w:style>
  <w:style w:type="character" w:customStyle="1" w:styleId="a5">
    <w:name w:val="頁首 字元"/>
    <w:basedOn w:val="a0"/>
    <w:link w:val="a4"/>
    <w:rsid w:val="00F2410A"/>
    <w:rPr>
      <w:rFonts w:eastAsia="標楷體"/>
      <w:kern w:val="2"/>
    </w:rPr>
  </w:style>
  <w:style w:type="paragraph" w:styleId="a6">
    <w:name w:val="footer"/>
    <w:basedOn w:val="a"/>
    <w:link w:val="a7"/>
    <w:rsid w:val="00F2410A"/>
    <w:pPr>
      <w:tabs>
        <w:tab w:val="center" w:pos="4153"/>
        <w:tab w:val="right" w:pos="8306"/>
      </w:tabs>
      <w:snapToGrid w:val="0"/>
    </w:pPr>
    <w:rPr>
      <w:sz w:val="20"/>
      <w:szCs w:val="20"/>
    </w:rPr>
  </w:style>
  <w:style w:type="character" w:customStyle="1" w:styleId="a7">
    <w:name w:val="頁尾 字元"/>
    <w:basedOn w:val="a0"/>
    <w:link w:val="a6"/>
    <w:rsid w:val="00F2410A"/>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國立新竹教育大學學生學業成績優異提前畢業辦法</dc:title>
  <dc:creator>USER</dc:creator>
  <cp:lastModifiedBy>user</cp:lastModifiedBy>
  <cp:revision>7</cp:revision>
  <cp:lastPrinted>2004-11-11T02:44:00Z</cp:lastPrinted>
  <dcterms:created xsi:type="dcterms:W3CDTF">2016-10-25T01:29:00Z</dcterms:created>
  <dcterms:modified xsi:type="dcterms:W3CDTF">2017-03-27T02:08:00Z</dcterms:modified>
</cp:coreProperties>
</file>